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B7" w:rsidRPr="00F05ACC" w:rsidRDefault="007D46B7" w:rsidP="00F05ACC">
      <w:pPr>
        <w:jc w:val="center"/>
        <w:rPr>
          <w:rFonts w:ascii="標楷體" w:eastAsia="標楷體" w:hAnsi="標楷體"/>
          <w:sz w:val="40"/>
          <w:szCs w:val="40"/>
        </w:rPr>
      </w:pPr>
      <w:r w:rsidRPr="00F05ACC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F05AC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F05ACC">
        <w:rPr>
          <w:rFonts w:ascii="標楷體" w:eastAsia="標楷體" w:hAnsi="標楷體" w:hint="eastAsia"/>
          <w:sz w:val="40"/>
          <w:szCs w:val="40"/>
        </w:rPr>
        <w:t>南大學來賓洽</w:t>
      </w:r>
      <w:r w:rsidR="008D3CF5">
        <w:rPr>
          <w:rFonts w:ascii="標楷體" w:eastAsia="標楷體" w:hAnsi="標楷體" w:hint="eastAsia"/>
          <w:sz w:val="40"/>
          <w:szCs w:val="40"/>
        </w:rPr>
        <w:t>公</w:t>
      </w:r>
      <w:r w:rsidRPr="00F05ACC">
        <w:rPr>
          <w:rFonts w:ascii="標楷體" w:eastAsia="標楷體" w:hAnsi="標楷體" w:hint="eastAsia"/>
          <w:sz w:val="40"/>
          <w:szCs w:val="40"/>
        </w:rPr>
        <w:t>登記單</w:t>
      </w:r>
      <w:r w:rsidR="007E17C6">
        <w:rPr>
          <w:rFonts w:ascii="標楷體" w:eastAsia="標楷體" w:hAnsi="標楷體" w:hint="eastAsia"/>
          <w:sz w:val="40"/>
          <w:szCs w:val="40"/>
        </w:rPr>
        <w:t>存根</w:t>
      </w:r>
    </w:p>
    <w:p w:rsidR="007E17C6" w:rsidRPr="00F05ACC" w:rsidRDefault="007D46B7" w:rsidP="007E17C6">
      <w:pPr>
        <w:ind w:right="1120"/>
        <w:rPr>
          <w:rFonts w:ascii="標楷體" w:eastAsia="標楷體" w:hAnsi="標楷體"/>
          <w:sz w:val="28"/>
          <w:szCs w:val="28"/>
        </w:rPr>
      </w:pPr>
      <w:r w:rsidRPr="00F05ACC">
        <w:rPr>
          <w:rFonts w:ascii="標楷體" w:eastAsia="標楷體" w:hAnsi="標楷體" w:hint="eastAsia"/>
          <w:sz w:val="28"/>
          <w:szCs w:val="28"/>
        </w:rPr>
        <w:t>公務證號碼:</w:t>
      </w:r>
      <w:r w:rsidR="007E17C6">
        <w:rPr>
          <w:rFonts w:ascii="標楷體" w:eastAsia="標楷體" w:hAnsi="標楷體" w:hint="eastAsia"/>
          <w:sz w:val="28"/>
          <w:szCs w:val="28"/>
        </w:rPr>
        <w:t xml:space="preserve">                          車牌</w:t>
      </w:r>
      <w:r w:rsidR="007E17C6" w:rsidRPr="00F05ACC">
        <w:rPr>
          <w:rFonts w:ascii="標楷體" w:eastAsia="標楷體" w:hAnsi="標楷體" w:hint="eastAsia"/>
          <w:sz w:val="28"/>
          <w:szCs w:val="28"/>
        </w:rPr>
        <w:t>號碼:</w:t>
      </w:r>
    </w:p>
    <w:p w:rsidR="007E17C6" w:rsidRDefault="007E17C6" w:rsidP="007E17C6">
      <w:pPr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洽辦單位</w:t>
      </w:r>
      <w:r w:rsidRPr="00F05ACC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聯絡手機</w:t>
      </w:r>
      <w:r w:rsidRPr="00F05ACC">
        <w:rPr>
          <w:rFonts w:ascii="標楷體" w:eastAsia="標楷體" w:hAnsi="標楷體" w:hint="eastAsia"/>
          <w:sz w:val="28"/>
          <w:szCs w:val="28"/>
        </w:rPr>
        <w:t>:</w:t>
      </w:r>
    </w:p>
    <w:p w:rsidR="007E17C6" w:rsidRDefault="007E17C6" w:rsidP="007E17C6">
      <w:pPr>
        <w:ind w:right="1120"/>
        <w:rPr>
          <w:rFonts w:ascii="標楷體" w:eastAsia="標楷體" w:hAnsi="標楷體"/>
          <w:sz w:val="28"/>
          <w:szCs w:val="28"/>
        </w:rPr>
      </w:pPr>
    </w:p>
    <w:p w:rsidR="007E17C6" w:rsidRDefault="007E17C6" w:rsidP="007E17C6">
      <w:pPr>
        <w:ind w:right="-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p w:rsidR="007E17C6" w:rsidRPr="00F05ACC" w:rsidRDefault="007E17C6" w:rsidP="007E17C6">
      <w:pPr>
        <w:ind w:right="1120"/>
        <w:rPr>
          <w:rFonts w:ascii="標楷體" w:eastAsia="標楷體" w:hAnsi="標楷體"/>
          <w:sz w:val="28"/>
          <w:szCs w:val="28"/>
        </w:rPr>
      </w:pPr>
      <w:r w:rsidRPr="00F05ACC">
        <w:rPr>
          <w:rFonts w:ascii="標楷體" w:eastAsia="標楷體" w:hAnsi="標楷體" w:hint="eastAsia"/>
          <w:sz w:val="40"/>
          <w:szCs w:val="40"/>
        </w:rPr>
        <w:t>國立</w:t>
      </w:r>
      <w:proofErr w:type="gramStart"/>
      <w:r w:rsidRPr="00F05AC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F05ACC">
        <w:rPr>
          <w:rFonts w:ascii="標楷體" w:eastAsia="標楷體" w:hAnsi="標楷體" w:hint="eastAsia"/>
          <w:sz w:val="40"/>
          <w:szCs w:val="40"/>
        </w:rPr>
        <w:t>南大學來賓洽</w:t>
      </w:r>
      <w:r w:rsidR="008D3CF5">
        <w:rPr>
          <w:rFonts w:ascii="標楷體" w:eastAsia="標楷體" w:hAnsi="標楷體" w:hint="eastAsia"/>
          <w:sz w:val="40"/>
          <w:szCs w:val="40"/>
        </w:rPr>
        <w:t>公</w:t>
      </w:r>
      <w:r w:rsidRPr="00F05ACC">
        <w:rPr>
          <w:rFonts w:ascii="標楷體" w:eastAsia="標楷體" w:hAnsi="標楷體" w:hint="eastAsia"/>
          <w:sz w:val="40"/>
          <w:szCs w:val="40"/>
        </w:rPr>
        <w:t>登記</w:t>
      </w:r>
      <w:proofErr w:type="gramStart"/>
      <w:r w:rsidRPr="00F05ACC">
        <w:rPr>
          <w:rFonts w:ascii="標楷體" w:eastAsia="標楷體" w:hAnsi="標楷體" w:hint="eastAsia"/>
          <w:sz w:val="40"/>
          <w:szCs w:val="40"/>
        </w:rPr>
        <w:t>單</w:t>
      </w:r>
      <w:r>
        <w:rPr>
          <w:rFonts w:ascii="標楷體" w:eastAsia="標楷體" w:hAnsi="標楷體" w:hint="eastAsia"/>
          <w:sz w:val="40"/>
          <w:szCs w:val="40"/>
        </w:rPr>
        <w:t>正聯</w:t>
      </w:r>
      <w:proofErr w:type="gramEnd"/>
      <w:r w:rsidR="007F7AB9">
        <w:rPr>
          <w:rFonts w:ascii="標楷體" w:eastAsia="標楷體" w:hAnsi="標楷體" w:hint="eastAsia"/>
          <w:sz w:val="40"/>
          <w:szCs w:val="40"/>
        </w:rPr>
        <w:t xml:space="preserve">     </w:t>
      </w:r>
      <w:r w:rsidR="007F7AB9" w:rsidRPr="00F05ACC">
        <w:rPr>
          <w:rFonts w:ascii="標楷體" w:eastAsia="標楷體" w:hAnsi="標楷體" w:hint="eastAsia"/>
          <w:sz w:val="28"/>
          <w:szCs w:val="28"/>
        </w:rPr>
        <w:t>公務證號碼: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39"/>
        <w:gridCol w:w="936"/>
        <w:gridCol w:w="3164"/>
        <w:gridCol w:w="1372"/>
        <w:gridCol w:w="3771"/>
      </w:tblGrid>
      <w:tr w:rsidR="007E17C6" w:rsidRPr="00F05ACC" w:rsidTr="008D3CF5">
        <w:trPr>
          <w:trHeight w:val="768"/>
          <w:jc w:val="center"/>
        </w:trPr>
        <w:tc>
          <w:tcPr>
            <w:tcW w:w="674" w:type="pct"/>
          </w:tcPr>
          <w:p w:rsidR="007E17C6" w:rsidRPr="00F05ACC" w:rsidRDefault="007E17C6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來賓</w:t>
            </w:r>
          </w:p>
        </w:tc>
        <w:tc>
          <w:tcPr>
            <w:tcW w:w="438" w:type="pct"/>
          </w:tcPr>
          <w:p w:rsidR="007E17C6" w:rsidRPr="00F05ACC" w:rsidRDefault="007E17C6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81" w:type="pct"/>
          </w:tcPr>
          <w:p w:rsidR="007E17C6" w:rsidRPr="00F05ACC" w:rsidRDefault="007E17C6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7E17C6" w:rsidRPr="00F05ACC" w:rsidRDefault="007E17C6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連絡手機</w:t>
            </w:r>
          </w:p>
        </w:tc>
        <w:tc>
          <w:tcPr>
            <w:tcW w:w="1765" w:type="pct"/>
          </w:tcPr>
          <w:p w:rsidR="007E17C6" w:rsidRPr="00F05ACC" w:rsidRDefault="007E17C6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0DBB" w:rsidRPr="00F05ACC" w:rsidTr="00E907D8">
        <w:trPr>
          <w:trHeight w:val="768"/>
          <w:jc w:val="center"/>
        </w:trPr>
        <w:tc>
          <w:tcPr>
            <w:tcW w:w="674" w:type="pct"/>
          </w:tcPr>
          <w:p w:rsidR="001F0DBB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受訪者</w:t>
            </w:r>
          </w:p>
        </w:tc>
        <w:tc>
          <w:tcPr>
            <w:tcW w:w="438" w:type="pct"/>
          </w:tcPr>
          <w:p w:rsidR="001F0DBB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481" w:type="pct"/>
          </w:tcPr>
          <w:p w:rsidR="001F0DBB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1F0DBB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65" w:type="pct"/>
          </w:tcPr>
          <w:p w:rsidR="001F0DBB" w:rsidRPr="00F05ACC" w:rsidRDefault="001F0DBB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D46B7" w:rsidRPr="00F05ACC" w:rsidTr="001F0DBB">
        <w:trPr>
          <w:trHeight w:val="776"/>
          <w:jc w:val="center"/>
        </w:trPr>
        <w:tc>
          <w:tcPr>
            <w:tcW w:w="674" w:type="pct"/>
          </w:tcPr>
          <w:p w:rsidR="001F0DBB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8" w:type="pct"/>
          </w:tcPr>
          <w:p w:rsidR="007D46B7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進入時間</w:t>
            </w:r>
          </w:p>
        </w:tc>
        <w:tc>
          <w:tcPr>
            <w:tcW w:w="1481" w:type="pct"/>
          </w:tcPr>
          <w:p w:rsidR="007D46B7" w:rsidRPr="00F05ACC" w:rsidRDefault="007D46B7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42" w:type="pct"/>
          </w:tcPr>
          <w:p w:rsidR="007D46B7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預計離開時間</w:t>
            </w:r>
          </w:p>
        </w:tc>
        <w:tc>
          <w:tcPr>
            <w:tcW w:w="1765" w:type="pct"/>
          </w:tcPr>
          <w:p w:rsidR="007D46B7" w:rsidRPr="00F05ACC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D46B7" w:rsidRPr="00F05ACC" w:rsidTr="001F0DBB">
        <w:trPr>
          <w:trHeight w:val="560"/>
          <w:jc w:val="center"/>
        </w:trPr>
        <w:tc>
          <w:tcPr>
            <w:tcW w:w="674" w:type="pct"/>
          </w:tcPr>
          <w:p w:rsidR="007D46B7" w:rsidRPr="00F05ACC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洽辦事由</w:t>
            </w:r>
          </w:p>
        </w:tc>
        <w:tc>
          <w:tcPr>
            <w:tcW w:w="4326" w:type="pct"/>
            <w:gridSpan w:val="4"/>
          </w:tcPr>
          <w:p w:rsidR="007D46B7" w:rsidRPr="00F05ACC" w:rsidRDefault="007D46B7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□維修送貨</w:t>
            </w:r>
            <w:r w:rsidR="001F0DBB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F0DBB">
              <w:rPr>
                <w:rFonts w:ascii="標楷體" w:eastAsia="標楷體" w:hAnsi="標楷體" w:hint="eastAsia"/>
                <w:b/>
                <w:sz w:val="28"/>
                <w:szCs w:val="28"/>
              </w:rPr>
              <w:t>工程修繕</w:t>
            </w: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□學術諮詢□洽辦公務□其他:</w:t>
            </w:r>
          </w:p>
        </w:tc>
      </w:tr>
      <w:tr w:rsidR="007E17C6" w:rsidRPr="00F05ACC" w:rsidTr="001F0DBB">
        <w:trPr>
          <w:trHeight w:val="554"/>
          <w:jc w:val="center"/>
        </w:trPr>
        <w:tc>
          <w:tcPr>
            <w:tcW w:w="674" w:type="pct"/>
            <w:vMerge w:val="restart"/>
          </w:tcPr>
          <w:p w:rsidR="007E17C6" w:rsidRPr="00F05ACC" w:rsidRDefault="007E17C6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進入流程</w:t>
            </w:r>
          </w:p>
          <w:p w:rsidR="007E17C6" w:rsidRPr="00F05ACC" w:rsidRDefault="007E17C6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及確認</w:t>
            </w:r>
          </w:p>
        </w:tc>
        <w:tc>
          <w:tcPr>
            <w:tcW w:w="438" w:type="pct"/>
          </w:tcPr>
          <w:p w:rsidR="007E17C6" w:rsidRPr="00F05ACC" w:rsidRDefault="007E17C6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3888" w:type="pct"/>
            <w:gridSpan w:val="3"/>
          </w:tcPr>
          <w:p w:rsidR="007E17C6" w:rsidRPr="00F05ACC" w:rsidRDefault="007E17C6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洽辦登記</w:t>
            </w:r>
            <w:r w:rsidR="008D3CF5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進入本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="008D3CF5" w:rsidRP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--→</w:t>
            </w: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受訪員工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--→</w:t>
            </w:r>
            <w:r w:rsidR="008D3CF5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洽辦結束離開本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</w:p>
        </w:tc>
      </w:tr>
      <w:tr w:rsidR="007D46B7" w:rsidRPr="00F05ACC" w:rsidTr="001F0DBB">
        <w:trPr>
          <w:trHeight w:val="2542"/>
          <w:jc w:val="center"/>
        </w:trPr>
        <w:tc>
          <w:tcPr>
            <w:tcW w:w="674" w:type="pct"/>
            <w:vMerge/>
          </w:tcPr>
          <w:p w:rsidR="007D46B7" w:rsidRPr="00F05ACC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8" w:type="pct"/>
          </w:tcPr>
          <w:p w:rsidR="00F05ACC" w:rsidRPr="00F05ACC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蓋章</w:t>
            </w:r>
          </w:p>
          <w:p w:rsidR="001F0DBB" w:rsidRDefault="001F0DBB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D46B7" w:rsidRPr="00F05ACC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確認</w:t>
            </w:r>
          </w:p>
        </w:tc>
        <w:tc>
          <w:tcPr>
            <w:tcW w:w="3888" w:type="pct"/>
            <w:gridSpan w:val="3"/>
          </w:tcPr>
          <w:p w:rsidR="007D46B7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0DBB" w:rsidRDefault="001F0DBB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0DBB" w:rsidRDefault="001F0DBB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0DBB" w:rsidRDefault="001F0DBB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0DBB" w:rsidRDefault="001F0DBB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F0DBB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0DBB" w:rsidRPr="00F05ACC" w:rsidRDefault="001F0DBB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警衛人員簽名：                  離校時間：</w:t>
            </w:r>
          </w:p>
        </w:tc>
      </w:tr>
      <w:tr w:rsidR="007D46B7" w:rsidRPr="00F05ACC" w:rsidTr="007E17C6">
        <w:trPr>
          <w:jc w:val="center"/>
        </w:trPr>
        <w:tc>
          <w:tcPr>
            <w:tcW w:w="674" w:type="pct"/>
          </w:tcPr>
          <w:p w:rsidR="00F05ACC" w:rsidRPr="00F05ACC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本單使用</w:t>
            </w:r>
          </w:p>
          <w:p w:rsidR="007D46B7" w:rsidRPr="00F05ACC" w:rsidRDefault="007D46B7" w:rsidP="001F0DBB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4326" w:type="pct"/>
            <w:gridSpan w:val="4"/>
          </w:tcPr>
          <w:p w:rsidR="007D46B7" w:rsidRPr="00F05ACC" w:rsidRDefault="00F05ACC" w:rsidP="001F0DB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來賓</w:t>
            </w:r>
            <w:proofErr w:type="gramStart"/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逕</w:t>
            </w:r>
            <w:proofErr w:type="gramEnd"/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赴本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辦公處所應填寫本單並配合下列事項:</w:t>
            </w:r>
          </w:p>
          <w:p w:rsidR="00F05ACC" w:rsidRPr="00F05ACC" w:rsidRDefault="00F05ACC" w:rsidP="001F0DB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警衛人員應請來賓依規定換發公務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證並</w:t>
            </w: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填寫本單，</w:t>
            </w:r>
            <w:proofErr w:type="gramStart"/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將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聯交</w:t>
            </w:r>
            <w:proofErr w:type="gramEnd"/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來賓，離開時需將</w:t>
            </w:r>
            <w:r w:rsidR="006A1EE6">
              <w:rPr>
                <w:rFonts w:ascii="標楷體" w:eastAsia="標楷體" w:hAnsi="標楷體" w:hint="eastAsia"/>
                <w:b/>
                <w:sz w:val="28"/>
                <w:szCs w:val="28"/>
              </w:rPr>
              <w:t>正</w:t>
            </w:r>
            <w:r w:rsidR="006A1EE6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proofErr w:type="gramStart"/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併</w:t>
            </w:r>
            <w:proofErr w:type="gramEnd"/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同公務證交還</w:t>
            </w:r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警</w:t>
            </w:r>
            <w:r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衛室。</w:t>
            </w:r>
          </w:p>
          <w:p w:rsidR="00F05ACC" w:rsidRDefault="00F9777D" w:rsidP="001F0DB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受訪</w:t>
            </w:r>
            <w:r w:rsidR="00F05ACC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員工應在「進入流程及確認」</w:t>
            </w:r>
            <w:proofErr w:type="gramStart"/>
            <w:r w:rsidR="00F05ACC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欄加蓋</w:t>
            </w:r>
            <w:proofErr w:type="gramEnd"/>
            <w:r w:rsidR="008D3CF5">
              <w:rPr>
                <w:rFonts w:ascii="標楷體" w:eastAsia="標楷體" w:hAnsi="標楷體" w:hint="eastAsia"/>
                <w:b/>
                <w:sz w:val="28"/>
                <w:szCs w:val="28"/>
              </w:rPr>
              <w:t>單位戳章或</w:t>
            </w:r>
            <w:r w:rsidR="00F05ACC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職章(</w:t>
            </w:r>
            <w:r w:rsidR="00F05ACC" w:rsidRPr="00F9777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請勿簽名，以防冒簽</w:t>
            </w:r>
            <w:r w:rsidR="00F05ACC" w:rsidRPr="00F05AC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1F0DBB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1F0DBB" w:rsidRPr="00F05ACC" w:rsidRDefault="001F0DBB" w:rsidP="00995236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為節省</w:t>
            </w:r>
            <w:r w:rsidR="00995236">
              <w:rPr>
                <w:rFonts w:ascii="標楷體" w:eastAsia="標楷體" w:hAnsi="標楷體" w:hint="eastAsia"/>
                <w:b/>
                <w:sz w:val="28"/>
                <w:szCs w:val="28"/>
              </w:rPr>
              <w:t>登載書寫流程，本單提供網路下載，請點選網址</w:t>
            </w:r>
            <w:hyperlink r:id="rId8" w:history="1">
              <w:r w:rsidR="00995236" w:rsidRPr="008B4E08">
                <w:rPr>
                  <w:rStyle w:val="a5"/>
                  <w:rFonts w:ascii="標楷體" w:eastAsia="標楷體" w:hAnsi="標楷體"/>
                  <w:b/>
                  <w:sz w:val="28"/>
                  <w:szCs w:val="28"/>
                </w:rPr>
                <w:t>http://web.nutn.edu.tw/gac410/</w:t>
              </w:r>
            </w:hyperlink>
            <w:r w:rsidR="004D76B9">
              <w:rPr>
                <w:rFonts w:ascii="標楷體" w:eastAsia="標楷體" w:hAnsi="標楷體" w:hint="eastAsia"/>
                <w:b/>
                <w:sz w:val="28"/>
                <w:szCs w:val="28"/>
              </w:rPr>
              <w:t>表格下載</w:t>
            </w:r>
            <w:r w:rsidR="000E2AC1">
              <w:rPr>
                <w:rFonts w:ascii="標楷體" w:eastAsia="標楷體" w:hAnsi="標楷體" w:hint="eastAsia"/>
                <w:b/>
                <w:sz w:val="28"/>
                <w:szCs w:val="28"/>
              </w:rPr>
              <w:t>攔</w:t>
            </w:r>
            <w:r w:rsidR="00995236">
              <w:rPr>
                <w:rFonts w:ascii="標楷體" w:eastAsia="標楷體" w:hAnsi="標楷體" w:hint="eastAsia"/>
                <w:b/>
                <w:sz w:val="28"/>
                <w:szCs w:val="28"/>
              </w:rPr>
              <w:t>下拉本</w:t>
            </w:r>
            <w:proofErr w:type="gramStart"/>
            <w:r w:rsidR="00995236">
              <w:rPr>
                <w:rFonts w:ascii="標楷體" w:eastAsia="標楷體" w:hAnsi="標楷體" w:hint="eastAsia"/>
                <w:b/>
                <w:sz w:val="28"/>
                <w:szCs w:val="28"/>
              </w:rPr>
              <w:t>表格</w:t>
            </w:r>
            <w:r w:rsidR="000E2AC1">
              <w:rPr>
                <w:rFonts w:ascii="標楷體" w:eastAsia="標楷體" w:hAnsi="標楷體" w:hint="eastAsia"/>
                <w:b/>
                <w:sz w:val="28"/>
                <w:szCs w:val="28"/>
              </w:rPr>
              <w:t>預填</w:t>
            </w:r>
            <w:proofErr w:type="gramEnd"/>
            <w:r w:rsidR="000E2AC1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7D46B7" w:rsidRDefault="007D46B7" w:rsidP="001F0DBB">
      <w:pPr>
        <w:spacing w:line="360" w:lineRule="exact"/>
      </w:pPr>
    </w:p>
    <w:sectPr w:rsidR="007D46B7" w:rsidSect="00F05A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CA" w:rsidRDefault="00BD20CA" w:rsidP="006A1EE6">
      <w:r>
        <w:separator/>
      </w:r>
    </w:p>
  </w:endnote>
  <w:endnote w:type="continuationSeparator" w:id="0">
    <w:p w:rsidR="00BD20CA" w:rsidRDefault="00BD20CA" w:rsidP="006A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CA" w:rsidRDefault="00BD20CA" w:rsidP="006A1EE6">
      <w:r>
        <w:separator/>
      </w:r>
    </w:p>
  </w:footnote>
  <w:footnote w:type="continuationSeparator" w:id="0">
    <w:p w:rsidR="00BD20CA" w:rsidRDefault="00BD20CA" w:rsidP="006A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0E54"/>
    <w:multiLevelType w:val="hybridMultilevel"/>
    <w:tmpl w:val="3E2A5118"/>
    <w:lvl w:ilvl="0" w:tplc="E16EF220">
      <w:start w:val="1"/>
      <w:numFmt w:val="taiwaneseCountingThousand"/>
      <w:lvlText w:val="(%1)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B7"/>
    <w:rsid w:val="000E2AC1"/>
    <w:rsid w:val="001F0DBB"/>
    <w:rsid w:val="00416010"/>
    <w:rsid w:val="004D76B9"/>
    <w:rsid w:val="006A1EE6"/>
    <w:rsid w:val="007D46B7"/>
    <w:rsid w:val="007E17C6"/>
    <w:rsid w:val="007F7AB9"/>
    <w:rsid w:val="008D3CF5"/>
    <w:rsid w:val="00995236"/>
    <w:rsid w:val="00BD20CA"/>
    <w:rsid w:val="00BD5537"/>
    <w:rsid w:val="00F05ACC"/>
    <w:rsid w:val="00F9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ACC"/>
    <w:pPr>
      <w:ind w:leftChars="200" w:left="480"/>
    </w:pPr>
  </w:style>
  <w:style w:type="character" w:styleId="a5">
    <w:name w:val="Hyperlink"/>
    <w:basedOn w:val="a0"/>
    <w:uiPriority w:val="99"/>
    <w:unhideWhenUsed/>
    <w:rsid w:val="009952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1E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1E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ACC"/>
    <w:pPr>
      <w:ind w:leftChars="200" w:left="480"/>
    </w:pPr>
  </w:style>
  <w:style w:type="character" w:styleId="a5">
    <w:name w:val="Hyperlink"/>
    <w:basedOn w:val="a0"/>
    <w:uiPriority w:val="99"/>
    <w:unhideWhenUsed/>
    <w:rsid w:val="0099523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1E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1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nutn.edu.tw/gac4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88</Words>
  <Characters>506</Characters>
  <Application>Microsoft Office Word</Application>
  <DocSecurity>0</DocSecurity>
  <Lines>4</Lines>
  <Paragraphs>1</Paragraphs>
  <ScaleCrop>false</ScaleCrop>
  <Company>user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2014-08-29T03:11:00Z</cp:lastPrinted>
  <dcterms:created xsi:type="dcterms:W3CDTF">2014-08-28T01:46:00Z</dcterms:created>
  <dcterms:modified xsi:type="dcterms:W3CDTF">2014-08-29T03:45:00Z</dcterms:modified>
</cp:coreProperties>
</file>